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2F56AAFA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7C0821">
        <w:rPr>
          <w:rFonts w:ascii="Calibri" w:hAnsi="Calibri" w:cs="Calibri"/>
          <w:i/>
          <w:iCs/>
          <w:sz w:val="20"/>
          <w:szCs w:val="20"/>
        </w:rPr>
        <w:t>2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>:</w:t>
      </w:r>
      <w:r w:rsidR="004240D2">
        <w:rPr>
          <w:rFonts w:ascii="Calibri" w:hAnsi="Calibri" w:cs="Calibri"/>
          <w:i/>
          <w:iCs/>
          <w:sz w:val="20"/>
          <w:szCs w:val="20"/>
        </w:rPr>
        <w:t xml:space="preserve"> 45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6B9C63CE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7C0821">
        <w:rPr>
          <w:rFonts w:ascii="Calibri" w:hAnsi="Calibri" w:cs="Calibri"/>
          <w:b/>
          <w:sz w:val="20"/>
          <w:szCs w:val="20"/>
        </w:rPr>
        <w:t>MATERIAŁÓW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57421C1" w14:textId="77777777" w:rsidR="007C0821" w:rsidRPr="007C0821" w:rsidRDefault="007C0821" w:rsidP="007C082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7C0821">
        <w:rPr>
          <w:rFonts w:ascii="Calibri" w:hAnsi="Calibri" w:cs="Calibri"/>
          <w:b/>
          <w:bCs/>
          <w:iCs/>
          <w:sz w:val="22"/>
          <w:szCs w:val="22"/>
        </w:rPr>
        <w:t xml:space="preserve">„Wykonanie usługi malowania pomieszczeń wraz z materiałem </w:t>
      </w:r>
    </w:p>
    <w:p w14:paraId="6091416A" w14:textId="77777777" w:rsidR="007C0821" w:rsidRDefault="007C0821" w:rsidP="007C082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7C0821">
        <w:rPr>
          <w:rFonts w:ascii="Calibri" w:hAnsi="Calibri" w:cs="Calibri"/>
          <w:b/>
          <w:bCs/>
          <w:iCs/>
          <w:sz w:val="22"/>
          <w:szCs w:val="22"/>
        </w:rPr>
        <w:t>w Samodzielnym Publicznym Zakładzie Opieki Zdrowotnej Ośrodku Zdrowia w Mircu”</w:t>
      </w:r>
    </w:p>
    <w:p w14:paraId="07F93D8D" w14:textId="5A4D3FB1" w:rsidR="009B6D7C" w:rsidRPr="009B6D7C" w:rsidRDefault="009B6D7C" w:rsidP="007C0821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79569EFF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inny opis pozwalający na jednoznaczną identyfikację zaoferowanego </w:t>
            </w:r>
            <w:r w:rsidR="007C0821">
              <w:rPr>
                <w:rFonts w:ascii="Calibri" w:hAnsi="Calibri" w:cs="Calibri"/>
                <w:b/>
                <w:bCs/>
                <w:sz w:val="20"/>
                <w:szCs w:val="20"/>
              </w:rPr>
              <w:t>materiału do wykonania usługi zgodnie z Zamówieniem</w:t>
            </w:r>
          </w:p>
        </w:tc>
      </w:tr>
      <w:tr w:rsidR="00A07EB2" w:rsidRPr="00AD4C68" w14:paraId="1667706C" w14:textId="32E77423" w:rsidTr="007C0821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05A7" w14:textId="46D956B1" w:rsidR="00A07EB2" w:rsidRPr="001C5265" w:rsidRDefault="007C0821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1C5265">
              <w:rPr>
                <w:rFonts w:ascii="Calibri" w:hAnsi="Calibri" w:cs="Calibri"/>
                <w:sz w:val="20"/>
                <w:szCs w:val="20"/>
                <w:lang w:val="x-none"/>
              </w:rPr>
              <w:t>Malowanie ścian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8156D2" w:rsidR="00A07EB2" w:rsidRPr="00AD4C68" w:rsidRDefault="007C0821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43392217" w:rsidR="00A07EB2" w:rsidRPr="001C5265" w:rsidRDefault="007C0821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1C5265">
              <w:rPr>
                <w:rFonts w:ascii="Calibri" w:hAnsi="Calibri" w:cs="Calibri"/>
                <w:sz w:val="20"/>
                <w:szCs w:val="20"/>
              </w:rPr>
              <w:t>Malowanie sufitów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60276138" w:rsidR="0023336C" w:rsidRPr="001C5265" w:rsidRDefault="007C0821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1C5265">
              <w:rPr>
                <w:rFonts w:ascii="Calibri" w:hAnsi="Calibri" w:cs="Calibri"/>
                <w:sz w:val="20"/>
                <w:szCs w:val="20"/>
              </w:rPr>
              <w:t>Przygotowanie podłoża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79EC6F3B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7E742C6E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49D97DDC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7044BF0C" w14:textId="4E75B87F" w:rsidR="00A9345A" w:rsidRPr="00AD4C68" w:rsidRDefault="00A9345A" w:rsidP="007C0821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bCs/>
          <w:sz w:val="20"/>
          <w:szCs w:val="20"/>
          <w:u w:val="single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D6F6" w14:textId="77777777" w:rsidR="00C15F03" w:rsidRDefault="00C15F03">
      <w:r>
        <w:separator/>
      </w:r>
    </w:p>
  </w:endnote>
  <w:endnote w:type="continuationSeparator" w:id="0">
    <w:p w14:paraId="3393F732" w14:textId="77777777" w:rsidR="00C15F03" w:rsidRDefault="00C1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0C9C" w14:textId="77777777" w:rsidR="00C15F03" w:rsidRDefault="00C15F03">
      <w:r>
        <w:separator/>
      </w:r>
    </w:p>
  </w:footnote>
  <w:footnote w:type="continuationSeparator" w:id="0">
    <w:p w14:paraId="25E46C9C" w14:textId="77777777" w:rsidR="00C15F03" w:rsidRDefault="00C1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C6C25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5265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4407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0D2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725"/>
    <w:rsid w:val="004C4D68"/>
    <w:rsid w:val="004C4F3C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821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1F7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5F03"/>
    <w:rsid w:val="00C17554"/>
    <w:rsid w:val="00C179E7"/>
    <w:rsid w:val="00C20838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57A9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11</cp:revision>
  <cp:lastPrinted>2025-06-26T06:41:00Z</cp:lastPrinted>
  <dcterms:created xsi:type="dcterms:W3CDTF">2025-06-23T13:26:00Z</dcterms:created>
  <dcterms:modified xsi:type="dcterms:W3CDTF">2025-06-26T06:41:00Z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